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24"/>
        <w:gridCol w:w="4232"/>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5E101D">
              <w:rPr>
                <w:rFonts w:ascii="GHEA Grapalat" w:hAnsi="GHEA Grapalat"/>
                <w:sz w:val="24"/>
                <w:szCs w:val="24"/>
              </w:rPr>
              <w:t>0</w:t>
            </w:r>
            <w:r w:rsidR="00DD3A85">
              <w:rPr>
                <w:rFonts w:ascii="GHEA Grapalat" w:hAnsi="GHEA Grapalat"/>
                <w:sz w:val="24"/>
                <w:szCs w:val="24"/>
              </w:rPr>
              <w:t>5</w:t>
            </w:r>
            <w:r w:rsidR="005E101D">
              <w:rPr>
                <w:rFonts w:ascii="GHEA Grapalat" w:hAnsi="GHEA Grapalat"/>
                <w:sz w:val="24"/>
                <w:szCs w:val="24"/>
              </w:rPr>
              <w:t>9</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DD3A85">
            <w:pPr>
              <w:pStyle w:val="Heading9"/>
              <w:outlineLvl w:val="8"/>
              <w:rPr>
                <w:rFonts w:ascii="GHEA Grapalat" w:hAnsi="GHEA Grapalat" w:cs="Sylfaen"/>
                <w:sz w:val="24"/>
                <w:szCs w:val="24"/>
              </w:rPr>
            </w:pPr>
            <w:r w:rsidRPr="00F4750A">
              <w:rPr>
                <w:rFonts w:ascii="GHEA Grapalat" w:hAnsi="GHEA Grapalat"/>
                <w:sz w:val="24"/>
                <w:szCs w:val="24"/>
              </w:rPr>
              <w:t>№</w:t>
            </w:r>
            <w:r w:rsidR="005E101D">
              <w:rPr>
                <w:rFonts w:ascii="GHEA Grapalat" w:hAnsi="GHEA Grapalat"/>
                <w:sz w:val="24"/>
                <w:szCs w:val="24"/>
              </w:rPr>
              <w:t>0</w:t>
            </w:r>
            <w:r w:rsidR="00DD3A85">
              <w:rPr>
                <w:rFonts w:ascii="GHEA Grapalat" w:hAnsi="GHEA Grapalat"/>
                <w:sz w:val="24"/>
                <w:szCs w:val="24"/>
              </w:rPr>
              <w:t>5</w:t>
            </w:r>
            <w:r w:rsidR="005E101D">
              <w:rPr>
                <w:rFonts w:ascii="GHEA Grapalat" w:hAnsi="GHEA Grapalat"/>
                <w:sz w:val="24"/>
                <w:szCs w:val="24"/>
              </w:rPr>
              <w:t>9</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DD3A85">
              <w:rPr>
                <w:rFonts w:ascii="GHEA Grapalat" w:hAnsi="GHEA Grapalat"/>
                <w:sz w:val="24"/>
                <w:szCs w:val="24"/>
              </w:rPr>
              <w:t>030</w:t>
            </w:r>
            <w:r w:rsidR="001658F5" w:rsidRPr="00F4750A">
              <w:rPr>
                <w:rFonts w:ascii="GHEA Grapalat" w:hAnsi="GHEA Grapalat"/>
                <w:sz w:val="24"/>
                <w:szCs w:val="24"/>
              </w:rPr>
              <w:t>/</w:t>
            </w:r>
            <w:r w:rsidR="00DD3A85">
              <w:rPr>
                <w:rFonts w:ascii="GHEA Grapalat" w:hAnsi="GHEA Grapalat"/>
                <w:sz w:val="24"/>
                <w:szCs w:val="24"/>
              </w:rPr>
              <w:t>06</w:t>
            </w:r>
            <w:r w:rsidR="00C13394" w:rsidRPr="00F4750A">
              <w:rPr>
                <w:rFonts w:ascii="GHEA Grapalat" w:hAnsi="GHEA Grapalat"/>
                <w:sz w:val="24"/>
                <w:szCs w:val="24"/>
              </w:rPr>
              <w:t>.</w:t>
            </w:r>
            <w:r w:rsidR="00DD3A85">
              <w:rPr>
                <w:rFonts w:ascii="GHEA Grapalat" w:hAnsi="GHEA Grapalat"/>
                <w:sz w:val="24"/>
                <w:szCs w:val="24"/>
              </w:rPr>
              <w:t>02</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7C3C2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DD3A85">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DD3A85">
              <w:rPr>
                <w:rFonts w:ascii="GHEA Grapalat" w:hAnsi="GHEA Grapalat"/>
                <w:bCs/>
                <w:sz w:val="24"/>
                <w:szCs w:val="24"/>
                <w:lang w:val="en-US"/>
              </w:rPr>
              <w:t>06</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AA75C5" w:rsidRPr="00AA75C5">
              <w:rPr>
                <w:rFonts w:ascii="GHEA Grapalat" w:hAnsi="GHEA Grapalat" w:cs="Sylfaen"/>
                <w:bCs/>
                <w:szCs w:val="22"/>
                <w:lang w:val="hy-AM"/>
              </w:rPr>
              <w:t>«Ջրվեժ ԳԲԿ-ից մինչև Նոր Նորք և Կենտրոն վարչական շրջանների Քոչինյան, Թևոսյան, Հովհաննիսյան փողոցներով անցնող մինչև Մյասնիկյան պողոտայի հաշվիչ հանգույց միջին ճնշման ստորգետնյա գազատարների վթարային հատվածների վերատեղադրում»</w:t>
            </w:r>
            <w:r w:rsidR="005E101D" w:rsidRPr="005E101D">
              <w:rPr>
                <w:rFonts w:ascii="GHEA Grapalat" w:hAnsi="GHEA Grapalat" w:cs="Sylfaen"/>
                <w:bCs/>
                <w:szCs w:val="22"/>
                <w:lang w:val="hy-AM"/>
              </w:rPr>
              <w:t xml:space="preserve"> օբյեկտի նորոգման աշխատանքների ձեռքբերում</w:t>
            </w:r>
            <w:r w:rsidR="0048256B" w:rsidRPr="005E101D">
              <w:rPr>
                <w:rFonts w:ascii="GHEA Grapalat" w:hAnsi="GHEA Grapalat" w:cs="Sylfaen"/>
                <w:bCs/>
                <w:szCs w:val="22"/>
                <w:lang w:val="hy-AM"/>
              </w:rPr>
              <w:t>:</w:t>
            </w:r>
          </w:p>
          <w:p w:rsidR="002D7908" w:rsidRPr="005E101D"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5E101D" w:rsidRPr="005E101D">
              <w:rPr>
                <w:rFonts w:ascii="GHEA Grapalat" w:hAnsi="GHEA Grapalat" w:cs="Sylfaen"/>
                <w:bCs/>
                <w:szCs w:val="22"/>
                <w:lang w:val="ru-RU"/>
              </w:rPr>
              <w:t xml:space="preserve">Ремонт объекта "Переустановка </w:t>
            </w:r>
            <w:r w:rsidR="00AA75C5" w:rsidRPr="00AA75C5">
              <w:rPr>
                <w:rFonts w:ascii="GHEA Grapalat" w:hAnsi="GHEA Grapalat" w:cs="Sylfaen"/>
                <w:bCs/>
                <w:szCs w:val="22"/>
                <w:lang w:val="ru-RU"/>
              </w:rPr>
              <w:t>аварийных участков подземных газопроводов среднего давления, проходящих от газораспределительной станции джрвеж до улиц Кочиняна, Тевосяна, Ованнисяна в административных районах Нор Норк и Кентрон до расчетн</w:t>
            </w:r>
            <w:r w:rsidR="00AA75C5">
              <w:rPr>
                <w:rFonts w:ascii="GHEA Grapalat" w:hAnsi="GHEA Grapalat" w:cs="Sylfaen"/>
                <w:bCs/>
                <w:szCs w:val="22"/>
                <w:lang w:val="ru-RU"/>
              </w:rPr>
              <w:t>ого узла на проспекте Мясникяна</w:t>
            </w:r>
            <w:r w:rsidR="005E101D" w:rsidRPr="005E101D">
              <w:rPr>
                <w:rFonts w:ascii="GHEA Grapalat" w:hAnsi="GHEA Grapalat" w:cs="Sylfaen"/>
                <w:bCs/>
                <w:szCs w:val="22"/>
                <w:lang w:val="ru-RU"/>
              </w:rPr>
              <w:t>".</w:t>
            </w:r>
            <w:r w:rsidR="002D7908" w:rsidRPr="005E101D">
              <w:rPr>
                <w:rFonts w:ascii="GHEA Grapalat" w:hAnsi="GHEA Grapalat" w:cs="Sylfaen"/>
                <w:bCs/>
                <w:szCs w:val="22"/>
                <w:lang w:val="ru-RU"/>
              </w:rPr>
              <w:t xml:space="preserve"> </w:t>
            </w:r>
          </w:p>
          <w:p w:rsidR="009A6C8D" w:rsidRPr="000F6523" w:rsidRDefault="007C199F" w:rsidP="00F8199F">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5E101D" w:rsidRPr="005E101D">
              <w:rPr>
                <w:rFonts w:ascii="GHEA Grapalat" w:hAnsi="GHEA Grapalat" w:cs="Sylfaen"/>
                <w:bCs/>
                <w:szCs w:val="22"/>
                <w:lang w:val="en-US"/>
              </w:rPr>
              <w:t xml:space="preserve">Purchase of repair works for the facility </w:t>
            </w:r>
            <w:r w:rsidR="00AA75C5" w:rsidRPr="00AA75C5">
              <w:rPr>
                <w:rFonts w:ascii="GHEA Grapalat" w:hAnsi="GHEA Grapalat" w:cs="Sylfaen"/>
                <w:bCs/>
                <w:szCs w:val="22"/>
                <w:lang w:val="en-US"/>
              </w:rPr>
              <w:t>«Reinstallation of emergency sections of medium-pressure underground gas pipelines running from the Jrvezh gas distribution station to Kochinyan, Tevosyan, Hovhannisyan streets in the Nor Nork and Kentron administrative districts to the clearing house on Myasnikyan Avenue»</w:t>
            </w:r>
            <w:r w:rsidR="005E101D" w:rsidRPr="005E101D">
              <w:rPr>
                <w:rFonts w:ascii="GHEA Grapalat" w:hAnsi="GHEA Grapalat" w:cs="Sylfaen"/>
                <w:bCs/>
                <w:szCs w:val="22"/>
                <w:lang w:val="en-US"/>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w:t>
            </w:r>
            <w:r w:rsidRPr="00F4750A">
              <w:rPr>
                <w:rFonts w:ascii="GHEA Grapalat" w:hAnsi="GHEA Grapalat"/>
                <w:sz w:val="20"/>
                <w:szCs w:val="20"/>
                <w:lang w:val="ru-RU" w:eastAsia="ru-RU"/>
              </w:rPr>
              <w:lastRenderedPageBreak/>
              <w:t xml:space="preserve">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lastRenderedPageBreak/>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lastRenderedPageBreak/>
              <w:t>Մինչև</w:t>
            </w:r>
            <w:r w:rsidR="00CF6E65" w:rsidRPr="00F4750A">
              <w:rPr>
                <w:rFonts w:ascii="GHEA Grapalat" w:hAnsi="GHEA Grapalat"/>
                <w:sz w:val="20"/>
                <w:szCs w:val="20"/>
                <w:lang w:eastAsia="ru-RU"/>
              </w:rPr>
              <w:t xml:space="preserve"> </w:t>
            </w:r>
            <w:r w:rsidR="00BF58B1">
              <w:rPr>
                <w:rFonts w:ascii="GHEA Grapalat" w:hAnsi="GHEA Grapalat"/>
                <w:sz w:val="20"/>
                <w:szCs w:val="20"/>
                <w:lang w:eastAsia="ru-RU"/>
              </w:rPr>
              <w:t>15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C52A32">
              <w:rPr>
                <w:rFonts w:ascii="GHEA Grapalat" w:hAnsi="GHEA Grapalat"/>
                <w:sz w:val="20"/>
                <w:szCs w:val="20"/>
                <w:lang w:val="hy-AM" w:eastAsia="ru-RU"/>
              </w:rPr>
              <w:t>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F58B1">
              <w:rPr>
                <w:rFonts w:ascii="GHEA Grapalat" w:hAnsi="GHEA Grapalat"/>
                <w:sz w:val="20"/>
                <w:szCs w:val="20"/>
                <w:lang w:eastAsia="ru-RU"/>
              </w:rPr>
              <w:t>8</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BF58B1">
              <w:rPr>
                <w:rFonts w:ascii="GHEA Grapalat" w:hAnsi="GHEA Grapalat"/>
                <w:sz w:val="20"/>
                <w:szCs w:val="20"/>
                <w:lang w:eastAsia="ru-RU"/>
              </w:rPr>
              <w:t>15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C52A32">
              <w:rPr>
                <w:rFonts w:ascii="GHEA Grapalat" w:hAnsi="GHEA Grapalat"/>
                <w:sz w:val="20"/>
                <w:szCs w:val="20"/>
                <w:lang w:val="hy-AM" w:eastAsia="ru-RU"/>
              </w:rPr>
              <w:t>2</w:t>
            </w:r>
            <w:r w:rsidR="00782F6E" w:rsidRPr="00F4750A">
              <w:rPr>
                <w:rFonts w:ascii="GHEA Grapalat" w:hAnsi="GHEA Grapalat"/>
                <w:sz w:val="20"/>
                <w:szCs w:val="20"/>
                <w:lang w:eastAsia="ru-RU"/>
              </w:rPr>
              <w:t>.202</w:t>
            </w:r>
            <w:r w:rsidR="00BF58B1">
              <w:rPr>
                <w:rFonts w:ascii="GHEA Grapalat" w:hAnsi="GHEA Grapalat"/>
                <w:sz w:val="20"/>
                <w:szCs w:val="20"/>
                <w:lang w:eastAsia="ru-RU"/>
              </w:rPr>
              <w:t>8</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C52A32">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BF58B1">
              <w:rPr>
                <w:rFonts w:ascii="GHEA Grapalat" w:hAnsi="GHEA Grapalat"/>
                <w:sz w:val="20"/>
                <w:szCs w:val="20"/>
                <w:lang w:eastAsia="ru-RU"/>
              </w:rPr>
              <w:t>15</w:t>
            </w:r>
            <w:r w:rsidR="00BA3BA0" w:rsidRPr="00F4750A">
              <w:rPr>
                <w:rFonts w:ascii="GHEA Grapalat" w:hAnsi="GHEA Grapalat"/>
                <w:sz w:val="20"/>
                <w:szCs w:val="20"/>
                <w:lang w:eastAsia="ru-RU"/>
              </w:rPr>
              <w:t>.</w:t>
            </w:r>
            <w:r w:rsidR="005E101D">
              <w:rPr>
                <w:rFonts w:ascii="GHEA Grapalat" w:hAnsi="GHEA Grapalat"/>
                <w:sz w:val="20"/>
                <w:szCs w:val="20"/>
                <w:lang w:eastAsia="ru-RU"/>
              </w:rPr>
              <w:t>1</w:t>
            </w:r>
            <w:r w:rsidR="00C52A32">
              <w:rPr>
                <w:rFonts w:ascii="GHEA Grapalat" w:hAnsi="GHEA Grapalat"/>
                <w:sz w:val="20"/>
                <w:szCs w:val="20"/>
                <w:lang w:val="hy-AM" w:eastAsia="ru-RU"/>
              </w:rPr>
              <w:t>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F58B1">
              <w:rPr>
                <w:rFonts w:ascii="GHEA Grapalat" w:hAnsi="GHEA Grapalat"/>
                <w:sz w:val="20"/>
                <w:szCs w:val="20"/>
                <w:lang w:eastAsia="ru-RU"/>
              </w:rPr>
              <w:t>8</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711B75" w:rsidRDefault="005D17A2" w:rsidP="005D17A2">
            <w:pPr>
              <w:tabs>
                <w:tab w:val="left" w:pos="1916"/>
              </w:tabs>
              <w:jc w:val="center"/>
              <w:rPr>
                <w:rFonts w:ascii="GHEA Grapalat" w:hAnsi="GHEA Grapalat"/>
                <w:b/>
                <w:sz w:val="20"/>
                <w:szCs w:val="20"/>
                <w:lang w:val="ru-RU" w:eastAsia="ru-RU"/>
              </w:rPr>
            </w:pPr>
            <w:r w:rsidRPr="005D17A2">
              <w:rPr>
                <w:rFonts w:ascii="GHEA Grapalat" w:hAnsi="GHEA Grapalat" w:cs="Calibri"/>
                <w:b/>
                <w:color w:val="000000"/>
                <w:sz w:val="22"/>
                <w:szCs w:val="22"/>
              </w:rPr>
              <w:t>1745074853</w:t>
            </w:r>
            <w:r w:rsidR="00711B75" w:rsidRPr="00711B75">
              <w:rPr>
                <w:rFonts w:ascii="GHEA Grapalat" w:hAnsi="GHEA Grapalat" w:cs="Calibri"/>
                <w:b/>
                <w:color w:val="000000"/>
                <w:sz w:val="22"/>
                <w:szCs w:val="22"/>
              </w:rPr>
              <w:t>.</w:t>
            </w:r>
            <w:r>
              <w:rPr>
                <w:rFonts w:ascii="GHEA Grapalat" w:hAnsi="GHEA Grapalat" w:cs="Calibri"/>
                <w:b/>
                <w:color w:val="000000"/>
                <w:sz w:val="22"/>
                <w:szCs w:val="22"/>
                <w:lang w:val="hy-AM"/>
              </w:rPr>
              <w:t>33</w:t>
            </w:r>
            <w:r w:rsidR="00711B75" w:rsidRPr="00711B75">
              <w:rPr>
                <w:rFonts w:ascii="GHEA Grapalat" w:hAnsi="GHEA Grapalat" w:cs="Calibri"/>
                <w:b/>
                <w:color w:val="000000"/>
                <w:sz w:val="22"/>
                <w:szCs w:val="22"/>
              </w:rPr>
              <w:t xml:space="preserve"> </w:t>
            </w:r>
            <w:r w:rsidRPr="005D17A2">
              <w:rPr>
                <w:rFonts w:ascii="GHEA Grapalat" w:hAnsi="GHEA Grapalat" w:cs="Calibri"/>
                <w:b/>
                <w:color w:val="000000"/>
                <w:sz w:val="22"/>
                <w:szCs w:val="22"/>
              </w:rPr>
              <w:t>2094089824</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lastRenderedPageBreak/>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aren_harutyunyan@gazpromarmenia.am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Արեն Հարությունյան</w:t>
            </w:r>
          </w:p>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Арен Арутюнян</w:t>
            </w:r>
          </w:p>
          <w:p w:rsidR="008C5E71" w:rsidRPr="00F4750A"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 Harutyunyan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87372">
            <w:pPr>
              <w:jc w:val="both"/>
              <w:rPr>
                <w:rFonts w:ascii="GHEA Grapalat" w:hAnsi="GHEA Grapalat"/>
                <w:sz w:val="20"/>
                <w:szCs w:val="20"/>
                <w:lang w:eastAsia="ru-RU"/>
              </w:rPr>
            </w:pPr>
            <w:r w:rsidRPr="001563EF">
              <w:rPr>
                <w:rFonts w:ascii="GHEA Grapalat" w:hAnsi="GHEA Grapalat"/>
                <w:sz w:val="20"/>
                <w:szCs w:val="20"/>
                <w:lang w:eastAsia="ru-RU"/>
              </w:rPr>
              <w:t>Պատվիրատուն (Կազմակերպիչը) իրավունք ունի</w:t>
            </w:r>
            <w:r w:rsidR="000A6D8E" w:rsidRPr="001563EF">
              <w:rPr>
                <w:rFonts w:ascii="GHEA Grapalat" w:hAnsi="GHEA Grapalat"/>
                <w:sz w:val="20"/>
                <w:szCs w:val="20"/>
                <w:lang w:eastAsia="ru-RU"/>
              </w:rPr>
              <w:t xml:space="preserve"> </w:t>
            </w:r>
            <w:r w:rsidRPr="001563EF">
              <w:rPr>
                <w:rFonts w:ascii="GHEA Grapalat" w:hAnsi="GHEA Grapalat"/>
                <w:sz w:val="20"/>
                <w:szCs w:val="20"/>
                <w:lang w:eastAsia="ru-RU"/>
              </w:rPr>
              <w:t xml:space="preserve">ցանկացած ժամանակ </w:t>
            </w:r>
            <w:r w:rsidR="000A6D8E" w:rsidRPr="001563EF">
              <w:rPr>
                <w:rFonts w:ascii="GHEA Grapalat" w:hAnsi="GHEA Grapalat"/>
                <w:sz w:val="20"/>
                <w:szCs w:val="20"/>
                <w:lang w:eastAsia="ru-RU"/>
              </w:rPr>
              <w:t xml:space="preserve">մրցակցային ընտրությունը </w:t>
            </w:r>
            <w:r w:rsidR="0069336B" w:rsidRPr="001563EF">
              <w:rPr>
                <w:rFonts w:ascii="GHEA Grapalat" w:hAnsi="GHEA Grapalat"/>
                <w:sz w:val="20"/>
                <w:szCs w:val="20"/>
                <w:lang w:eastAsia="ru-RU"/>
              </w:rPr>
              <w:t>չեղարկել</w:t>
            </w:r>
            <w:r w:rsidR="00C14BE0" w:rsidRPr="001563EF">
              <w:rPr>
                <w:rFonts w:ascii="GHEA Grapalat" w:hAnsi="GHEA Grapalat"/>
                <w:sz w:val="20"/>
                <w:szCs w:val="20"/>
                <w:lang w:eastAsia="ru-RU"/>
              </w:rPr>
              <w:t xml:space="preserve"> կամ ավարտել </w:t>
            </w:r>
            <w:r w:rsidRPr="001563EF">
              <w:rPr>
                <w:rFonts w:ascii="GHEA Grapalat" w:hAnsi="GHEA Grapalat"/>
                <w:sz w:val="20"/>
                <w:szCs w:val="20"/>
                <w:lang w:eastAsia="ru-RU"/>
              </w:rPr>
              <w:t>մրցակցային ընտրությ</w:t>
            </w:r>
            <w:r w:rsidR="00C14BE0" w:rsidRPr="001563EF">
              <w:rPr>
                <w:rFonts w:ascii="GHEA Grapalat" w:hAnsi="GHEA Grapalat"/>
                <w:sz w:val="20"/>
                <w:szCs w:val="20"/>
                <w:lang w:eastAsia="ru-RU"/>
              </w:rPr>
              <w:t>ունը</w:t>
            </w:r>
            <w:r w:rsidRPr="001563EF">
              <w:rPr>
                <w:rFonts w:ascii="GHEA Grapalat" w:hAnsi="GHEA Grapalat"/>
                <w:sz w:val="20"/>
                <w:szCs w:val="20"/>
                <w:lang w:eastAsia="ru-RU"/>
              </w:rPr>
              <w:t xml:space="preserve"> </w:t>
            </w:r>
            <w:r w:rsidR="00C14BE0" w:rsidRPr="001563EF">
              <w:rPr>
                <w:rFonts w:ascii="GHEA Grapalat" w:hAnsi="GHEA Grapalat"/>
                <w:sz w:val="20"/>
                <w:szCs w:val="20"/>
                <w:lang w:eastAsia="ru-RU"/>
              </w:rPr>
              <w:t>առանց պայմանագիր կնքելու</w:t>
            </w:r>
            <w:r w:rsidR="000238FF" w:rsidRPr="001563EF">
              <w:rPr>
                <w:rFonts w:ascii="GHEA Grapalat" w:hAnsi="GHEA Grapalat"/>
                <w:sz w:val="20"/>
                <w:szCs w:val="20"/>
                <w:lang w:eastAsia="ru-RU"/>
              </w:rPr>
              <w:t xml:space="preserve">, ընդ որում Պատվիրատուն </w:t>
            </w:r>
            <w:r w:rsidRPr="001563EF">
              <w:rPr>
                <w:rFonts w:ascii="GHEA Grapalat" w:hAnsi="GHEA Grapalat"/>
                <w:sz w:val="20"/>
                <w:szCs w:val="20"/>
                <w:lang w:eastAsia="ru-RU"/>
              </w:rPr>
              <w:t xml:space="preserve">չի </w:t>
            </w:r>
            <w:r w:rsidRPr="001563EF">
              <w:rPr>
                <w:rFonts w:ascii="GHEA Grapalat" w:hAnsi="GHEA Grapalat"/>
                <w:sz w:val="20"/>
                <w:szCs w:val="20"/>
                <w:lang w:eastAsia="ru-RU"/>
              </w:rPr>
              <w:lastRenderedPageBreak/>
              <w:t>հատուցում մասնակցի կողմից կատարված ծախսերը։</w:t>
            </w:r>
          </w:p>
          <w:p w:rsidR="000238FF" w:rsidRPr="001563EF" w:rsidRDefault="000238FF" w:rsidP="00ED6F1F">
            <w:pPr>
              <w:jc w:val="both"/>
              <w:rPr>
                <w:rFonts w:ascii="GHEA Grapalat" w:hAnsi="GHEA Grapalat"/>
                <w:sz w:val="20"/>
                <w:szCs w:val="20"/>
                <w:lang w:val="ru-RU"/>
              </w:rPr>
            </w:pPr>
            <w:r w:rsidRPr="001563EF">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1563EF" w:rsidRDefault="000238FF" w:rsidP="00ED6F1F">
            <w:pPr>
              <w:jc w:val="both"/>
              <w:rPr>
                <w:rFonts w:ascii="GHEA Grapalat" w:hAnsi="GHEA Grapalat"/>
                <w:sz w:val="20"/>
                <w:szCs w:val="20"/>
                <w:lang w:eastAsia="ru-RU"/>
              </w:rPr>
            </w:pPr>
            <w:r w:rsidRPr="001563EF">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lastRenderedPageBreak/>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7C3C28"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6B2F4E" w:rsidRDefault="006B2F4E" w:rsidP="0011463E">
      <w:pPr>
        <w:spacing w:before="20" w:after="20"/>
        <w:jc w:val="center"/>
        <w:rPr>
          <w:rFonts w:ascii="GHEA Grapalat" w:hAnsi="GHEA Grapalat"/>
          <w:b/>
          <w:sz w:val="20"/>
          <w:szCs w:val="20"/>
          <w:lang w:val="af-ZA"/>
        </w:rPr>
      </w:pPr>
    </w:p>
    <w:p w:rsidR="006B2F4E" w:rsidRDefault="006B2F4E" w:rsidP="0011463E">
      <w:pPr>
        <w:spacing w:before="20" w:after="20"/>
        <w:jc w:val="center"/>
        <w:rPr>
          <w:rFonts w:ascii="GHEA Grapalat" w:hAnsi="GHEA Grapalat"/>
          <w:b/>
          <w:sz w:val="20"/>
          <w:szCs w:val="20"/>
          <w:lang w:val="af-ZA"/>
        </w:rPr>
      </w:pPr>
    </w:p>
    <w:p w:rsidR="006B2F4E" w:rsidRDefault="006B2F4E" w:rsidP="0011463E">
      <w:pPr>
        <w:spacing w:before="20" w:after="20"/>
        <w:jc w:val="center"/>
        <w:rPr>
          <w:rFonts w:ascii="GHEA Grapalat" w:hAnsi="GHEA Grapalat"/>
          <w:b/>
          <w:sz w:val="20"/>
          <w:szCs w:val="20"/>
          <w:lang w:val="af-ZA"/>
        </w:rPr>
      </w:pPr>
    </w:p>
    <w:p w:rsidR="006B2F4E" w:rsidRDefault="006B2F4E" w:rsidP="0011463E">
      <w:pPr>
        <w:spacing w:before="20" w:after="20"/>
        <w:jc w:val="center"/>
        <w:rPr>
          <w:rFonts w:ascii="GHEA Grapalat" w:hAnsi="GHEA Grapalat"/>
          <w:b/>
          <w:sz w:val="20"/>
          <w:szCs w:val="20"/>
          <w:lang w:val="af-ZA"/>
        </w:rPr>
      </w:pPr>
    </w:p>
    <w:p w:rsidR="006B2F4E" w:rsidRDefault="006B2F4E"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A176B6">
              <w:rPr>
                <w:rFonts w:ascii="GHEA Grapalat" w:hAnsi="GHEA Grapalat"/>
                <w:sz w:val="22"/>
                <w:szCs w:val="22"/>
              </w:rPr>
              <w:t>10</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267EF">
              <w:rPr>
                <w:rFonts w:ascii="GHEA Grapalat" w:hAnsi="GHEA Grapalat"/>
                <w:sz w:val="22"/>
                <w:szCs w:val="22"/>
                <w:lang w:val="hy-AM"/>
              </w:rPr>
              <w:t>2</w:t>
            </w:r>
            <w:r w:rsidR="00A176B6">
              <w:rPr>
                <w:rFonts w:ascii="GHEA Grapalat" w:hAnsi="GHEA Grapalat"/>
                <w:sz w:val="22"/>
                <w:szCs w:val="22"/>
              </w:rPr>
              <w:t>5</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A25D97">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A25D97">
              <w:rPr>
                <w:rFonts w:ascii="GHEA Grapalat" w:hAnsi="GHEA Grapalat"/>
                <w:sz w:val="22"/>
                <w:szCs w:val="22"/>
              </w:rPr>
              <w:t>15</w:t>
            </w:r>
          </w:p>
        </w:tc>
      </w:tr>
      <w:tr w:rsidR="00E754BA" w:rsidRPr="00CD107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5267EF">
              <w:rPr>
                <w:rFonts w:ascii="GHEA Grapalat" w:hAnsi="GHEA Grapalat"/>
                <w:sz w:val="22"/>
                <w:szCs w:val="22"/>
                <w:lang w:val="hy-AM"/>
              </w:rPr>
              <w:t>2</w:t>
            </w:r>
            <w:r w:rsidR="00A176B6">
              <w:rPr>
                <w:rFonts w:ascii="GHEA Grapalat" w:hAnsi="GHEA Grapalat"/>
                <w:sz w:val="22"/>
                <w:szCs w:val="22"/>
              </w:rPr>
              <w:t>5</w:t>
            </w:r>
            <w:r w:rsidRPr="00F4750A">
              <w:rPr>
                <w:rFonts w:ascii="GHEA Grapalat" w:hAnsi="GHEA Grapalat"/>
                <w:sz w:val="22"/>
                <w:szCs w:val="22"/>
                <w:lang w:val="hy-AM"/>
              </w:rPr>
              <w:t>».«</w:t>
            </w:r>
            <w:r w:rsidR="005267EF">
              <w:rPr>
                <w:rFonts w:ascii="GHEA Grapalat" w:hAnsi="GHEA Grapalat"/>
                <w:sz w:val="22"/>
                <w:szCs w:val="22"/>
                <w:lang w:val="hy-AM"/>
              </w:rPr>
              <w:t>0</w:t>
            </w:r>
            <w:r w:rsidR="00A25D97">
              <w:rPr>
                <w:rFonts w:ascii="GHEA Grapalat" w:hAnsi="GHEA Grapalat"/>
                <w:sz w:val="22"/>
                <w:szCs w:val="22"/>
              </w:rPr>
              <w:t>2</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A25D97" w:rsidRDefault="00C22F60" w:rsidP="00C22F60">
            <w:pPr>
              <w:spacing w:before="20" w:after="20"/>
              <w:rPr>
                <w:rFonts w:ascii="GHEA Grapalat" w:hAnsi="GHEA Grapalat"/>
                <w:sz w:val="22"/>
                <w:szCs w:val="22"/>
              </w:rPr>
            </w:pPr>
            <w:r w:rsidRPr="00CD1070">
              <w:rPr>
                <w:rFonts w:ascii="GHEA Grapalat" w:hAnsi="GHEA Grapalat"/>
                <w:sz w:val="22"/>
                <w:szCs w:val="22"/>
                <w:lang w:val="hy-AM"/>
              </w:rPr>
              <w:t>11</w:t>
            </w:r>
            <w:r w:rsidRPr="00F4750A">
              <w:rPr>
                <w:rFonts w:ascii="GHEA Grapalat" w:hAnsi="GHEA Grapalat"/>
                <w:sz w:val="22"/>
                <w:szCs w:val="22"/>
                <w:lang w:val="hy-AM"/>
              </w:rPr>
              <w:t>:</w:t>
            </w:r>
            <w:r w:rsidR="00A25D97">
              <w:rPr>
                <w:rFonts w:ascii="GHEA Grapalat" w:hAnsi="GHEA Grapalat"/>
                <w:sz w:val="22"/>
                <w:szCs w:val="22"/>
              </w:rPr>
              <w:t>15</w:t>
            </w:r>
          </w:p>
          <w:p w:rsidR="00E754BA" w:rsidRPr="00F4750A" w:rsidRDefault="00E754BA" w:rsidP="00B33799">
            <w:pPr>
              <w:spacing w:before="20" w:after="20"/>
              <w:jc w:val="center"/>
              <w:rPr>
                <w:rFonts w:ascii="GHEA Grapalat" w:hAnsi="GHEA Grapalat"/>
                <w:sz w:val="22"/>
                <w:szCs w:val="22"/>
                <w:lang w:val="hy-AM"/>
              </w:rPr>
            </w:pPr>
          </w:p>
        </w:tc>
      </w:tr>
      <w:tr w:rsidR="00B33799" w:rsidRPr="00CD1070"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5267EF">
              <w:rPr>
                <w:rFonts w:ascii="GHEA Grapalat" w:hAnsi="GHEA Grapalat"/>
                <w:sz w:val="22"/>
                <w:szCs w:val="22"/>
                <w:lang w:val="hy-AM"/>
              </w:rPr>
              <w:t>2</w:t>
            </w:r>
            <w:r w:rsidR="00A176B6">
              <w:rPr>
                <w:rFonts w:ascii="GHEA Grapalat" w:hAnsi="GHEA Grapalat"/>
                <w:sz w:val="22"/>
                <w:szCs w:val="22"/>
              </w:rPr>
              <w:t>5</w:t>
            </w:r>
            <w:bookmarkStart w:id="0" w:name="_GoBack"/>
            <w:bookmarkEnd w:id="0"/>
            <w:r w:rsidR="005267EF">
              <w:rPr>
                <w:rFonts w:ascii="GHEA Grapalat" w:hAnsi="GHEA Grapalat"/>
                <w:sz w:val="22"/>
                <w:szCs w:val="22"/>
                <w:lang w:val="hy-AM"/>
              </w:rPr>
              <w:t>».«0</w:t>
            </w:r>
            <w:r w:rsidR="00A25D97">
              <w:rPr>
                <w:rFonts w:ascii="GHEA Grapalat" w:hAnsi="GHEA Grapalat"/>
                <w:sz w:val="22"/>
                <w:szCs w:val="22"/>
              </w:rPr>
              <w:t>2</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3C28" w:rsidRDefault="007C3C28" w:rsidP="00C967E7">
      <w:r>
        <w:separator/>
      </w:r>
    </w:p>
  </w:endnote>
  <w:endnote w:type="continuationSeparator" w:id="0">
    <w:p w:rsidR="007C3C28" w:rsidRDefault="007C3C2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3C28" w:rsidRDefault="007C3C28" w:rsidP="00C967E7">
      <w:r>
        <w:separator/>
      </w:r>
    </w:p>
  </w:footnote>
  <w:footnote w:type="continuationSeparator" w:id="0">
    <w:p w:rsidR="007C3C28" w:rsidRDefault="007C3C2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4A3E465"/>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C96952-1467-409C-ADA5-0B77CB86D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7</Pages>
  <Words>2634</Words>
  <Characters>15014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203</cp:revision>
  <cp:lastPrinted>2014-12-29T11:02:00Z</cp:lastPrinted>
  <dcterms:created xsi:type="dcterms:W3CDTF">2021-04-05T10:52:00Z</dcterms:created>
  <dcterms:modified xsi:type="dcterms:W3CDTF">2026-02-10T05:35:00Z</dcterms:modified>
</cp:coreProperties>
</file>